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DC5" w:rsidRPr="005552E6" w:rsidRDefault="005552E6" w:rsidP="005552E6">
      <w:pPr>
        <w:jc w:val="center"/>
        <w:rPr>
          <w:b/>
          <w:sz w:val="36"/>
        </w:rPr>
      </w:pPr>
      <w:r w:rsidRPr="005552E6">
        <w:rPr>
          <w:b/>
          <w:sz w:val="36"/>
        </w:rPr>
        <w:t>Lien calaméo vers le carnet d’activités nature</w:t>
      </w:r>
    </w:p>
    <w:p w:rsidR="005552E6" w:rsidRDefault="005552E6"/>
    <w:p w:rsidR="005552E6" w:rsidRPr="005552E6" w:rsidRDefault="005552E6">
      <w:pPr>
        <w:rPr>
          <w:sz w:val="40"/>
        </w:rPr>
      </w:pPr>
      <w:hyperlink r:id="rId5" w:history="1">
        <w:r w:rsidRPr="005552E6">
          <w:rPr>
            <w:rStyle w:val="Lienhypertexte"/>
            <w:sz w:val="40"/>
          </w:rPr>
          <w:t>https://fr.calameo.com/read/00175747627f226eaac7e</w:t>
        </w:r>
      </w:hyperlink>
    </w:p>
    <w:p w:rsidR="005552E6" w:rsidRDefault="005552E6">
      <w:bookmarkStart w:id="0" w:name="_GoBack"/>
      <w:bookmarkEnd w:id="0"/>
    </w:p>
    <w:sectPr w:rsidR="00555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2E6"/>
    <w:rsid w:val="00112829"/>
    <w:rsid w:val="005552E6"/>
    <w:rsid w:val="008517A4"/>
    <w:rsid w:val="00860DC5"/>
    <w:rsid w:val="008F14E1"/>
    <w:rsid w:val="00B3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552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552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r.calameo.com/read/00175747627f226eaac7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CD34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Baldit Florence</dc:creator>
  <cp:lastModifiedBy>Baldit Florence</cp:lastModifiedBy>
  <cp:revision>1</cp:revision>
  <dcterms:created xsi:type="dcterms:W3CDTF">2022-06-30T09:41:00Z</dcterms:created>
  <dcterms:modified xsi:type="dcterms:W3CDTF">2022-06-30T09:42:00Z</dcterms:modified>
</cp:coreProperties>
</file>